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4F2E732A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04E2A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24795D46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 w:rsidR="00D04E2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04E2A" w:rsidRPr="00644F20">
        <w:rPr>
          <w:rStyle w:val="apple-converted-space"/>
          <w:rFonts w:ascii="Arial" w:hAnsi="Arial" w:cs="Arial"/>
          <w:b/>
          <w:bCs/>
          <w:i/>
          <w:iCs/>
          <w:sz w:val="20"/>
          <w:szCs w:val="20"/>
        </w:rPr>
        <w:t>“ADQUISICIÓN DE LOS INSUMOS TECNOLÓGICOS NECESARIOS PARA LOS RECURSOS INFORMÁTICOS DE LA UNIVERSIDAD DE CUNDINAMARCA EN SU SEDE, SECCIONALES EXTENSIONES Y OFICINA DE CONVENIOS Y RELACIONES INTERINSTITUCIONALES DE BOGOTÁ</w:t>
      </w:r>
      <w:r w:rsidR="00D04E2A" w:rsidRPr="00D04E2A">
        <w:rPr>
          <w:rStyle w:val="apple-converted-space"/>
          <w:rFonts w:ascii="Arial" w:hAnsi="Arial" w:cs="Arial"/>
          <w:b/>
          <w:bCs/>
          <w:sz w:val="20"/>
          <w:szCs w:val="20"/>
        </w:rPr>
        <w:t>”</w:t>
      </w:r>
      <w:r w:rsidR="00D04E2A" w:rsidRPr="00D04E2A">
        <w:rPr>
          <w:rStyle w:val="apple-converted-space"/>
          <w:rFonts w:ascii="Arial" w:hAnsi="Arial" w:cs="Arial"/>
          <w:sz w:val="20"/>
          <w:szCs w:val="20"/>
        </w:rPr>
        <w:t xml:space="preserve">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3E79" w14:textId="77777777" w:rsidR="005E5AEE" w:rsidRDefault="005E5AEE" w:rsidP="001343DB">
      <w:r>
        <w:separator/>
      </w:r>
    </w:p>
  </w:endnote>
  <w:endnote w:type="continuationSeparator" w:id="0">
    <w:p w14:paraId="42F06E3F" w14:textId="77777777" w:rsidR="005E5AEE" w:rsidRDefault="005E5A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44F2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38FD" w14:textId="77777777" w:rsidR="005E5AEE" w:rsidRDefault="005E5AEE" w:rsidP="001343DB">
      <w:r>
        <w:separator/>
      </w:r>
    </w:p>
  </w:footnote>
  <w:footnote w:type="continuationSeparator" w:id="0">
    <w:p w14:paraId="00945096" w14:textId="77777777" w:rsidR="005E5AEE" w:rsidRDefault="005E5AEE" w:rsidP="001343DB">
      <w:r>
        <w:continuationSeparator/>
      </w:r>
    </w:p>
  </w:footnote>
  <w:footnote w:type="continuationNotice" w:id="1">
    <w:p w14:paraId="5335A440" w14:textId="77777777" w:rsidR="005E5AEE" w:rsidRDefault="005E5A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351B39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82B8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82B8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0796777">
    <w:abstractNumId w:val="4"/>
  </w:num>
  <w:num w:numId="2" w16cid:durableId="1621691639">
    <w:abstractNumId w:val="31"/>
  </w:num>
  <w:num w:numId="3" w16cid:durableId="1823933414">
    <w:abstractNumId w:val="3"/>
  </w:num>
  <w:num w:numId="4" w16cid:durableId="1502507525">
    <w:abstractNumId w:val="39"/>
  </w:num>
  <w:num w:numId="5" w16cid:durableId="573048006">
    <w:abstractNumId w:val="46"/>
  </w:num>
  <w:num w:numId="6" w16cid:durableId="1208104832">
    <w:abstractNumId w:val="38"/>
  </w:num>
  <w:num w:numId="7" w16cid:durableId="860246355">
    <w:abstractNumId w:val="7"/>
  </w:num>
  <w:num w:numId="8" w16cid:durableId="695541006">
    <w:abstractNumId w:val="2"/>
  </w:num>
  <w:num w:numId="9" w16cid:durableId="417486307">
    <w:abstractNumId w:val="33"/>
  </w:num>
  <w:num w:numId="10" w16cid:durableId="79331147">
    <w:abstractNumId w:val="40"/>
  </w:num>
  <w:num w:numId="11" w16cid:durableId="1013728403">
    <w:abstractNumId w:val="28"/>
  </w:num>
  <w:num w:numId="12" w16cid:durableId="1466922323">
    <w:abstractNumId w:val="1"/>
  </w:num>
  <w:num w:numId="13" w16cid:durableId="1161697445">
    <w:abstractNumId w:val="43"/>
  </w:num>
  <w:num w:numId="14" w16cid:durableId="1846166529">
    <w:abstractNumId w:val="10"/>
  </w:num>
  <w:num w:numId="15" w16cid:durableId="270667806">
    <w:abstractNumId w:val="27"/>
  </w:num>
  <w:num w:numId="16" w16cid:durableId="154539670">
    <w:abstractNumId w:val="20"/>
  </w:num>
  <w:num w:numId="17" w16cid:durableId="2084840117">
    <w:abstractNumId w:val="17"/>
  </w:num>
  <w:num w:numId="18" w16cid:durableId="1059667588">
    <w:abstractNumId w:val="16"/>
  </w:num>
  <w:num w:numId="19" w16cid:durableId="1139806890">
    <w:abstractNumId w:val="5"/>
  </w:num>
  <w:num w:numId="20" w16cid:durableId="2070766361">
    <w:abstractNumId w:val="32"/>
  </w:num>
  <w:num w:numId="21" w16cid:durableId="278071101">
    <w:abstractNumId w:val="11"/>
  </w:num>
  <w:num w:numId="22" w16cid:durableId="1489708387">
    <w:abstractNumId w:val="22"/>
  </w:num>
  <w:num w:numId="23" w16cid:durableId="1041442818">
    <w:abstractNumId w:val="0"/>
  </w:num>
  <w:num w:numId="24" w16cid:durableId="1768036689">
    <w:abstractNumId w:val="25"/>
    <w:lvlOverride w:ilvl="0">
      <w:lvl w:ilvl="0" w:tplc="BF70E2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671594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8002423">
    <w:abstractNumId w:val="12"/>
  </w:num>
  <w:num w:numId="27" w16cid:durableId="226764510">
    <w:abstractNumId w:val="23"/>
  </w:num>
  <w:num w:numId="28" w16cid:durableId="574823559">
    <w:abstractNumId w:val="29"/>
  </w:num>
  <w:num w:numId="29" w16cid:durableId="1971012092">
    <w:abstractNumId w:val="41"/>
  </w:num>
  <w:num w:numId="30" w16cid:durableId="1809975871">
    <w:abstractNumId w:val="44"/>
  </w:num>
  <w:num w:numId="31" w16cid:durableId="132917198">
    <w:abstractNumId w:val="24"/>
  </w:num>
  <w:num w:numId="32" w16cid:durableId="203912787">
    <w:abstractNumId w:val="18"/>
  </w:num>
  <w:num w:numId="33" w16cid:durableId="566695607">
    <w:abstractNumId w:val="9"/>
  </w:num>
  <w:num w:numId="34" w16cid:durableId="2005237083">
    <w:abstractNumId w:val="35"/>
  </w:num>
  <w:num w:numId="35" w16cid:durableId="7978009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9334539">
    <w:abstractNumId w:val="34"/>
  </w:num>
  <w:num w:numId="37" w16cid:durableId="1400902265">
    <w:abstractNumId w:val="14"/>
  </w:num>
  <w:num w:numId="38" w16cid:durableId="1501234206">
    <w:abstractNumId w:val="21"/>
  </w:num>
  <w:num w:numId="39" w16cid:durableId="1981498647">
    <w:abstractNumId w:val="8"/>
  </w:num>
  <w:num w:numId="40" w16cid:durableId="294530756">
    <w:abstractNumId w:val="36"/>
  </w:num>
  <w:num w:numId="41" w16cid:durableId="1435052048">
    <w:abstractNumId w:val="13"/>
  </w:num>
  <w:num w:numId="42" w16cid:durableId="20655683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0875151">
    <w:abstractNumId w:val="15"/>
  </w:num>
  <w:num w:numId="44" w16cid:durableId="231232127">
    <w:abstractNumId w:val="19"/>
  </w:num>
  <w:num w:numId="45" w16cid:durableId="1570849326">
    <w:abstractNumId w:val="26"/>
  </w:num>
  <w:num w:numId="46" w16cid:durableId="1469317239">
    <w:abstractNumId w:val="30"/>
  </w:num>
  <w:num w:numId="47" w16cid:durableId="287930128">
    <w:abstractNumId w:val="37"/>
  </w:num>
  <w:num w:numId="48" w16cid:durableId="2119136237">
    <w:abstractNumId w:val="42"/>
  </w:num>
  <w:num w:numId="49" w16cid:durableId="217132482">
    <w:abstractNumId w:val="25"/>
    <w:lvlOverride w:ilvl="0">
      <w:startOverride w:val="1"/>
      <w:lvl w:ilvl="0" w:tplc="BF70E2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1D86058">
        <w:start w:val="1"/>
        <w:numFmt w:val="decimal"/>
        <w:lvlText w:val=""/>
        <w:lvlJc w:val="left"/>
      </w:lvl>
    </w:lvlOverride>
    <w:lvlOverride w:ilvl="2">
      <w:startOverride w:val="1"/>
      <w:lvl w:ilvl="2" w:tplc="67F0D6F6">
        <w:start w:val="1"/>
        <w:numFmt w:val="decimal"/>
        <w:lvlText w:val=""/>
        <w:lvlJc w:val="left"/>
      </w:lvl>
    </w:lvlOverride>
    <w:lvlOverride w:ilvl="3">
      <w:startOverride w:val="1"/>
      <w:lvl w:ilvl="3" w:tplc="28CA4D72">
        <w:start w:val="1"/>
        <w:numFmt w:val="decimal"/>
        <w:lvlText w:val=""/>
        <w:lvlJc w:val="left"/>
      </w:lvl>
    </w:lvlOverride>
    <w:lvlOverride w:ilvl="4">
      <w:startOverride w:val="1"/>
      <w:lvl w:ilvl="4" w:tplc="613CBB3E">
        <w:start w:val="1"/>
        <w:numFmt w:val="decimal"/>
        <w:lvlText w:val=""/>
        <w:lvlJc w:val="left"/>
      </w:lvl>
    </w:lvlOverride>
    <w:lvlOverride w:ilvl="5">
      <w:startOverride w:val="1"/>
      <w:lvl w:ilvl="5" w:tplc="AD80A8F6">
        <w:start w:val="1"/>
        <w:numFmt w:val="decimal"/>
        <w:lvlText w:val=""/>
        <w:lvlJc w:val="left"/>
      </w:lvl>
    </w:lvlOverride>
    <w:lvlOverride w:ilvl="6">
      <w:startOverride w:val="1"/>
      <w:lvl w:ilvl="6" w:tplc="50625908">
        <w:start w:val="1"/>
        <w:numFmt w:val="decimal"/>
        <w:lvlText w:val=""/>
        <w:lvlJc w:val="left"/>
      </w:lvl>
    </w:lvlOverride>
    <w:lvlOverride w:ilvl="7">
      <w:startOverride w:val="1"/>
      <w:lvl w:ilvl="7" w:tplc="2496D7D4">
        <w:start w:val="1"/>
        <w:numFmt w:val="decimal"/>
        <w:lvlText w:val=""/>
        <w:lvlJc w:val="left"/>
      </w:lvl>
    </w:lvlOverride>
    <w:lvlOverride w:ilvl="8">
      <w:startOverride w:val="1"/>
      <w:lvl w:ilvl="8" w:tplc="9B56C596">
        <w:start w:val="1"/>
        <w:numFmt w:val="decimal"/>
        <w:lvlText w:val=""/>
        <w:lvlJc w:val="left"/>
      </w:lvl>
    </w:lvlOverride>
  </w:num>
  <w:num w:numId="50" w16cid:durableId="675234494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AEE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4F20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E2A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F4AA7-D837-4B51-A72E-895AF1A12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HP HP</cp:lastModifiedBy>
  <cp:revision>4</cp:revision>
  <cp:lastPrinted>2020-06-14T00:10:00Z</cp:lastPrinted>
  <dcterms:created xsi:type="dcterms:W3CDTF">2022-08-23T19:34:00Z</dcterms:created>
  <dcterms:modified xsi:type="dcterms:W3CDTF">2022-11-18T13:03:00Z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