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555451" w:rsidRPr="0067346E" w:rsidRDefault="00555451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142EE">
        <w:rPr>
          <w:rFonts w:ascii="Arial" w:hAnsi="Arial" w:cs="Arial"/>
          <w:sz w:val="22"/>
          <w:szCs w:val="24"/>
        </w:rPr>
        <w:t>03</w:t>
      </w:r>
      <w:r w:rsidR="0067346E">
        <w:rPr>
          <w:rFonts w:ascii="Arial" w:hAnsi="Arial" w:cs="Arial"/>
          <w:sz w:val="22"/>
          <w:szCs w:val="24"/>
        </w:rPr>
        <w:t>-</w:t>
      </w:r>
      <w:r w:rsidR="008142EE">
        <w:rPr>
          <w:rFonts w:ascii="Arial" w:hAnsi="Arial" w:cs="Arial"/>
          <w:sz w:val="22"/>
          <w:szCs w:val="24"/>
        </w:rPr>
        <w:t>28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1B687F">
        <w:rPr>
          <w:rFonts w:ascii="Arial" w:hAnsi="Arial" w:cs="Arial"/>
          <w:b/>
          <w:sz w:val="22"/>
          <w:szCs w:val="22"/>
          <w:bdr w:val="none" w:sz="0" w:space="0" w:color="auto" w:frame="1"/>
        </w:rPr>
        <w:t>IMPRESIÓN DEL LIBRO EN GRAN FORMATO MOTIVO DE LOS 50 AÑOS DE VIDA INSTITUCIONAL DE LA UNIVERSIDAD DE CUNDINAMARCA.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</w:t>
      </w:r>
      <w:r w:rsidR="008142EE">
        <w:rPr>
          <w:rFonts w:ascii="Arial" w:hAnsi="Arial" w:cs="Arial"/>
          <w:color w:val="000000"/>
          <w:sz w:val="22"/>
          <w:szCs w:val="22"/>
        </w:rPr>
        <w:t xml:space="preserve">dentro de las fechas y horarios </w:t>
      </w:r>
      <w:r w:rsidRPr="00E4543B">
        <w:rPr>
          <w:rFonts w:ascii="Arial" w:hAnsi="Arial" w:cs="Arial"/>
          <w:color w:val="000000"/>
          <w:sz w:val="22"/>
          <w:szCs w:val="22"/>
        </w:rPr>
        <w:t>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EC6334" w:rsidRPr="0091785E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EC6334" w:rsidRPr="00871F24" w:rsidRDefault="00EC6334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894DEE" w:rsidP="00005C9F">
            <w:pPr>
              <w:divId w:val="1932814252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Los </w:t>
            </w:r>
            <w:r w:rsidR="008A4AE8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Anexos 01, 02, 03 y</w:t>
            </w:r>
            <w:r w:rsidR="00F703B5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 04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debidamente diligenciados y suscritos.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Carta  de </w:t>
            </w:r>
            <w:r w:rsidRPr="00D47A91">
              <w:rPr>
                <w:rFonts w:ascii="Arial" w:hAnsi="Arial" w:cs="Arial"/>
                <w:b/>
                <w:sz w:val="18"/>
                <w:u w:val="single"/>
                <w:lang w:val="es-CO"/>
              </w:rPr>
              <w:t xml:space="preserve">compromiso para contratistas, subcontratistas y proveedores.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diligenciada y suscrita.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Autorización de datos Personales: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diligenciados y suscritos.</w:t>
            </w:r>
          </w:p>
        </w:tc>
      </w:tr>
      <w:tr w:rsidR="00894DEE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D47A91" w:rsidRDefault="00894DE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existencia y representación legal vigente,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expedido por la Cámara de 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Paz y salvo de aportes parafiscales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 (personas jurídicas con carácter de empresa), 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certificación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Revisor Fiscal o Contador Público si lo tiene o del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Representante legal para personas jurídica.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Disciplinarios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judiciales,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Registro Único Tributario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RUT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. (La actividad Comercial debe estar actualizada y corresponder al Objeto a contratar).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Fotocopia de la Cédula de Ciudadanía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Representante Legal.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cumplimiento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 las obligaciones con el Sistema Integral de Seguridad Social en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Salud y pensión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encontrarse a paz y salvo durante 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seis (6) meses anteriores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1B687F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F2199" w:rsidRPr="00CF2199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31" w:rsidRDefault="008C4131" w:rsidP="0044036E">
      <w:r>
        <w:separator/>
      </w:r>
    </w:p>
  </w:endnote>
  <w:endnote w:type="continuationSeparator" w:id="0">
    <w:p w:rsidR="008C4131" w:rsidRDefault="008C41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31" w:rsidRDefault="008C4131" w:rsidP="0044036E">
      <w:r>
        <w:separator/>
      </w:r>
    </w:p>
  </w:footnote>
  <w:footnote w:type="continuationSeparator" w:id="0">
    <w:p w:rsidR="008C4131" w:rsidRDefault="008C41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B687F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ECD"/>
    <w:rsid w:val="0054737A"/>
    <w:rsid w:val="00555451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142EE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C6334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80738-B873-4E32-8BB2-358097A8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24</cp:revision>
  <cp:lastPrinted>2019-02-19T14:48:00Z</cp:lastPrinted>
  <dcterms:created xsi:type="dcterms:W3CDTF">2019-02-21T19:56:00Z</dcterms:created>
  <dcterms:modified xsi:type="dcterms:W3CDTF">2019-03-28T17:05:00Z</dcterms:modified>
</cp:coreProperties>
</file>